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A" w:rsidRPr="00827949" w:rsidRDefault="00304F4F" w:rsidP="00914731">
      <w:pPr>
        <w:ind w:left="567"/>
        <w:jc w:val="center"/>
        <w:rPr>
          <w:sz w:val="28"/>
          <w:szCs w:val="28"/>
        </w:rPr>
      </w:pPr>
      <w:r w:rsidRPr="00304F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7" o:title=""/>
          </v:shape>
        </w:pic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00588A" w:rsidRPr="00827949" w:rsidRDefault="0000588A" w:rsidP="00914731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00588A" w:rsidRPr="00827949" w:rsidRDefault="0000588A" w:rsidP="00914731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00588A" w:rsidRPr="00827949" w:rsidRDefault="0000588A" w:rsidP="00914731">
      <w:pPr>
        <w:ind w:left="567"/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00588A" w:rsidRDefault="006B4067" w:rsidP="0091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0588A" w:rsidRPr="006B4067">
        <w:rPr>
          <w:sz w:val="28"/>
          <w:szCs w:val="28"/>
        </w:rPr>
        <w:t>-е</w:t>
      </w:r>
      <w:r w:rsidR="0000588A" w:rsidRPr="0058467B">
        <w:rPr>
          <w:sz w:val="28"/>
          <w:szCs w:val="28"/>
        </w:rPr>
        <w:t xml:space="preserve"> заседание </w:t>
      </w:r>
      <w:r w:rsidR="00914731" w:rsidRPr="006B4067">
        <w:rPr>
          <w:sz w:val="28"/>
          <w:szCs w:val="28"/>
          <w:shd w:val="clear" w:color="auto" w:fill="FFFFFF" w:themeFill="background1"/>
        </w:rPr>
        <w:t>4</w:t>
      </w:r>
      <w:r w:rsidR="0000588A" w:rsidRPr="006B4067">
        <w:rPr>
          <w:sz w:val="28"/>
          <w:szCs w:val="28"/>
          <w:shd w:val="clear" w:color="auto" w:fill="FFFFFF" w:themeFill="background1"/>
        </w:rPr>
        <w:t>-го</w:t>
      </w:r>
      <w:r w:rsidR="0000588A" w:rsidRPr="0058467B">
        <w:rPr>
          <w:sz w:val="28"/>
          <w:szCs w:val="28"/>
        </w:rPr>
        <w:t xml:space="preserve"> созыва</w:t>
      </w:r>
    </w:p>
    <w:p w:rsidR="0000588A" w:rsidRDefault="0000588A" w:rsidP="00914731">
      <w:pPr>
        <w:ind w:left="567"/>
        <w:jc w:val="right"/>
        <w:rPr>
          <w:sz w:val="28"/>
          <w:szCs w:val="28"/>
        </w:rPr>
      </w:pPr>
    </w:p>
    <w:p w:rsidR="0000588A" w:rsidRDefault="00914731" w:rsidP="00914731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0588A">
        <w:rPr>
          <w:sz w:val="28"/>
          <w:szCs w:val="28"/>
        </w:rPr>
        <w:t>РЕШЕНИЕ</w:t>
      </w:r>
      <w:r w:rsidR="000921E0">
        <w:rPr>
          <w:sz w:val="28"/>
          <w:szCs w:val="28"/>
        </w:rPr>
        <w:t xml:space="preserve">            </w:t>
      </w:r>
    </w:p>
    <w:p w:rsidR="0000588A" w:rsidRDefault="0000588A" w:rsidP="00914731">
      <w:pPr>
        <w:ind w:left="567"/>
        <w:jc w:val="both"/>
        <w:rPr>
          <w:sz w:val="28"/>
          <w:szCs w:val="28"/>
        </w:rPr>
      </w:pPr>
    </w:p>
    <w:p w:rsidR="0000588A" w:rsidRDefault="006B4067" w:rsidP="009147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00588A" w:rsidRPr="006B4067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="0000588A">
        <w:rPr>
          <w:sz w:val="28"/>
          <w:szCs w:val="28"/>
        </w:rPr>
        <w:t xml:space="preserve">                        с. Байкалово</w:t>
      </w:r>
      <w:r w:rsidR="00914731">
        <w:rPr>
          <w:sz w:val="28"/>
          <w:szCs w:val="28"/>
        </w:rPr>
        <w:t xml:space="preserve">         </w:t>
      </w:r>
      <w:r w:rsidR="008C2B12">
        <w:rPr>
          <w:sz w:val="28"/>
          <w:szCs w:val="28"/>
        </w:rPr>
        <w:t xml:space="preserve">   </w:t>
      </w:r>
      <w:r w:rsidR="00914731">
        <w:rPr>
          <w:sz w:val="28"/>
          <w:szCs w:val="28"/>
        </w:rPr>
        <w:t xml:space="preserve">                              </w:t>
      </w:r>
      <w:r w:rsidR="0000588A" w:rsidRPr="006B4067">
        <w:rPr>
          <w:sz w:val="28"/>
          <w:szCs w:val="28"/>
        </w:rPr>
        <w:t xml:space="preserve">№ </w:t>
      </w:r>
      <w:r w:rsidR="008C2B12">
        <w:rPr>
          <w:sz w:val="28"/>
          <w:szCs w:val="28"/>
        </w:rPr>
        <w:t>14</w:t>
      </w:r>
      <w:r w:rsidR="0015613D">
        <w:rPr>
          <w:sz w:val="28"/>
          <w:szCs w:val="28"/>
        </w:rPr>
        <w:t>0</w:t>
      </w:r>
    </w:p>
    <w:p w:rsidR="0000588A" w:rsidRPr="00D10EBF" w:rsidRDefault="0000588A" w:rsidP="00914731">
      <w:pPr>
        <w:ind w:left="567"/>
        <w:jc w:val="center"/>
        <w:rPr>
          <w:sz w:val="28"/>
          <w:szCs w:val="28"/>
        </w:rPr>
      </w:pPr>
    </w:p>
    <w:p w:rsidR="006B4067" w:rsidRPr="006B4067" w:rsidRDefault="0000588A" w:rsidP="00914731">
      <w:pPr>
        <w:ind w:left="567"/>
        <w:jc w:val="center"/>
        <w:rPr>
          <w:b/>
          <w:bCs/>
          <w:sz w:val="28"/>
          <w:szCs w:val="28"/>
        </w:rPr>
      </w:pPr>
      <w:r w:rsidRPr="006B4067">
        <w:rPr>
          <w:b/>
          <w:bCs/>
          <w:sz w:val="28"/>
          <w:szCs w:val="28"/>
        </w:rPr>
        <w:t>Об установлении налога на имущество физических</w:t>
      </w:r>
      <w:r w:rsidR="006B4067" w:rsidRPr="006B4067">
        <w:rPr>
          <w:b/>
          <w:bCs/>
          <w:sz w:val="28"/>
          <w:szCs w:val="28"/>
        </w:rPr>
        <w:t xml:space="preserve"> л</w:t>
      </w:r>
      <w:r w:rsidRPr="006B4067">
        <w:rPr>
          <w:b/>
          <w:bCs/>
          <w:sz w:val="28"/>
          <w:szCs w:val="28"/>
        </w:rPr>
        <w:t>иц</w:t>
      </w:r>
      <w:r w:rsidR="006B4067" w:rsidRPr="006B4067">
        <w:rPr>
          <w:b/>
          <w:bCs/>
          <w:sz w:val="28"/>
          <w:szCs w:val="28"/>
        </w:rPr>
        <w:t xml:space="preserve"> </w:t>
      </w:r>
    </w:p>
    <w:p w:rsidR="0000588A" w:rsidRPr="006B4067" w:rsidRDefault="0000588A" w:rsidP="00914731">
      <w:pPr>
        <w:ind w:left="567"/>
        <w:jc w:val="center"/>
        <w:rPr>
          <w:b/>
          <w:sz w:val="28"/>
          <w:szCs w:val="28"/>
        </w:rPr>
      </w:pPr>
      <w:r w:rsidRPr="006B4067">
        <w:rPr>
          <w:b/>
          <w:sz w:val="28"/>
          <w:szCs w:val="28"/>
        </w:rPr>
        <w:t>на территории муниципального образования</w:t>
      </w:r>
      <w:r w:rsidR="006B4067" w:rsidRPr="006B4067">
        <w:rPr>
          <w:b/>
          <w:sz w:val="28"/>
          <w:szCs w:val="28"/>
        </w:rPr>
        <w:t xml:space="preserve"> </w:t>
      </w:r>
    </w:p>
    <w:p w:rsidR="0000588A" w:rsidRPr="006B4067" w:rsidRDefault="0000588A" w:rsidP="00914731">
      <w:pPr>
        <w:ind w:left="567"/>
        <w:jc w:val="center"/>
        <w:rPr>
          <w:b/>
          <w:sz w:val="28"/>
          <w:szCs w:val="28"/>
        </w:rPr>
      </w:pPr>
      <w:r w:rsidRPr="006B4067">
        <w:rPr>
          <w:b/>
          <w:sz w:val="28"/>
          <w:szCs w:val="28"/>
        </w:rPr>
        <w:t>Байкаловского сельского поселения</w:t>
      </w:r>
    </w:p>
    <w:p w:rsidR="0000588A" w:rsidRPr="009C5D07" w:rsidRDefault="0000588A" w:rsidP="00914731">
      <w:pPr>
        <w:ind w:left="567"/>
        <w:jc w:val="center"/>
        <w:rPr>
          <w:sz w:val="24"/>
          <w:szCs w:val="24"/>
        </w:rPr>
      </w:pPr>
    </w:p>
    <w:p w:rsidR="0000588A" w:rsidRPr="00780451" w:rsidRDefault="0000588A" w:rsidP="00EF6323">
      <w:pPr>
        <w:ind w:left="567" w:firstLine="567"/>
        <w:jc w:val="both"/>
        <w:rPr>
          <w:sz w:val="28"/>
          <w:szCs w:val="28"/>
        </w:rPr>
      </w:pPr>
      <w:r w:rsidRPr="00780451">
        <w:rPr>
          <w:sz w:val="28"/>
          <w:szCs w:val="28"/>
        </w:rPr>
        <w:t xml:space="preserve">В соответствии с </w:t>
      </w:r>
      <w:r w:rsidR="006F6C9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32 Налогового кодекса РФ, </w:t>
      </w:r>
      <w:r w:rsidRPr="00780451">
        <w:rPr>
          <w:sz w:val="28"/>
          <w:szCs w:val="28"/>
        </w:rPr>
        <w:t>Федеральным законом от</w:t>
      </w:r>
      <w:r w:rsidR="00914731">
        <w:rPr>
          <w:sz w:val="28"/>
          <w:szCs w:val="28"/>
        </w:rPr>
        <w:t xml:space="preserve"> </w:t>
      </w:r>
      <w:r w:rsidRPr="00780451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780451">
        <w:rPr>
          <w:sz w:val="28"/>
          <w:szCs w:val="28"/>
          <w:shd w:val="clear" w:color="auto" w:fill="FFFFFF"/>
        </w:rPr>
        <w:t xml:space="preserve"> Закона Свердловской области от 26.03.2019 </w:t>
      </w:r>
      <w:r w:rsidR="006F6C9D">
        <w:rPr>
          <w:sz w:val="28"/>
          <w:szCs w:val="28"/>
          <w:shd w:val="clear" w:color="auto" w:fill="FFFFFF"/>
        </w:rPr>
        <w:t>№</w:t>
      </w:r>
      <w:r w:rsidRPr="00780451">
        <w:rPr>
          <w:sz w:val="28"/>
          <w:szCs w:val="28"/>
          <w:shd w:val="clear" w:color="auto" w:fill="FFFFFF"/>
        </w:rPr>
        <w:t xml:space="preserve">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</w:t>
      </w:r>
      <w:r w:rsidR="006F6C9D">
        <w:rPr>
          <w:sz w:val="28"/>
          <w:szCs w:val="28"/>
        </w:rPr>
        <w:t xml:space="preserve">, </w:t>
      </w:r>
      <w:r w:rsidRPr="00780451">
        <w:rPr>
          <w:sz w:val="28"/>
          <w:szCs w:val="28"/>
        </w:rPr>
        <w:t xml:space="preserve">руководствуясь Уставом  Байкаловского сельского поселения, Дума муниципального образования Байкаловского сельского поселения </w:t>
      </w:r>
    </w:p>
    <w:p w:rsidR="0000588A" w:rsidRPr="009C5D07" w:rsidRDefault="0000588A" w:rsidP="00914731">
      <w:pPr>
        <w:ind w:left="567"/>
        <w:rPr>
          <w:sz w:val="28"/>
          <w:szCs w:val="28"/>
        </w:rPr>
      </w:pPr>
    </w:p>
    <w:p w:rsidR="0000588A" w:rsidRDefault="0000588A" w:rsidP="00914731">
      <w:pPr>
        <w:ind w:left="567"/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F6C9D" w:rsidRPr="009C5D07" w:rsidRDefault="006F6C9D" w:rsidP="00914731">
      <w:pPr>
        <w:ind w:left="567"/>
        <w:jc w:val="center"/>
        <w:rPr>
          <w:sz w:val="28"/>
          <w:szCs w:val="28"/>
        </w:rPr>
      </w:pPr>
    </w:p>
    <w:p w:rsidR="0000588A" w:rsidRPr="00BB3CB9" w:rsidRDefault="0000588A" w:rsidP="00EF6323">
      <w:pPr>
        <w:ind w:left="567" w:firstLine="567"/>
        <w:jc w:val="both"/>
        <w:rPr>
          <w:sz w:val="28"/>
          <w:szCs w:val="28"/>
        </w:rPr>
      </w:pPr>
      <w:r w:rsidRPr="00BB3CB9">
        <w:rPr>
          <w:sz w:val="28"/>
          <w:szCs w:val="28"/>
        </w:rPr>
        <w:t>1. Ввести на территории муниципального образования Байкаловского сельского поселения налог на имущество физических лиц</w:t>
      </w:r>
      <w:r w:rsidR="006B4067">
        <w:rPr>
          <w:sz w:val="28"/>
          <w:szCs w:val="28"/>
        </w:rPr>
        <w:t xml:space="preserve">, </w:t>
      </w:r>
      <w:r w:rsidRPr="00780451">
        <w:rPr>
          <w:sz w:val="28"/>
          <w:szCs w:val="28"/>
          <w:shd w:val="clear" w:color="auto" w:fill="FFFFFF"/>
        </w:rPr>
        <w:t>исходя из кадастровой стоимости объектов налогообложения</w:t>
      </w:r>
      <w:r>
        <w:rPr>
          <w:sz w:val="28"/>
          <w:szCs w:val="28"/>
          <w:shd w:val="clear" w:color="auto" w:fill="FFFFFF"/>
        </w:rPr>
        <w:t xml:space="preserve"> с 01 января 2020 года</w:t>
      </w:r>
      <w:r w:rsidRPr="00BB3CB9">
        <w:rPr>
          <w:sz w:val="28"/>
          <w:szCs w:val="28"/>
        </w:rPr>
        <w:t>.</w:t>
      </w:r>
    </w:p>
    <w:p w:rsidR="0000588A" w:rsidRPr="005E5551" w:rsidRDefault="006B4067" w:rsidP="00EF632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588A" w:rsidRPr="005E5551">
        <w:rPr>
          <w:sz w:val="28"/>
          <w:szCs w:val="28"/>
        </w:rPr>
        <w:t xml:space="preserve">Определить налоговую базу по налогу </w:t>
      </w:r>
      <w:r w:rsidR="006F6C9D" w:rsidRPr="006F6C9D">
        <w:rPr>
          <w:sz w:val="28"/>
          <w:szCs w:val="28"/>
        </w:rPr>
        <w:t xml:space="preserve">на имущество физических лиц </w:t>
      </w:r>
      <w:r w:rsidR="0000588A" w:rsidRPr="005E5551">
        <w:rPr>
          <w:sz w:val="28"/>
          <w:szCs w:val="28"/>
        </w:rPr>
        <w:t>в отношении каждого объекта налогообложения как его кадастровую стоимость, указанную в государственном кадастре недвижимости по состоянию на 1 января 20</w:t>
      </w:r>
      <w:r w:rsidR="0000588A">
        <w:rPr>
          <w:sz w:val="28"/>
          <w:szCs w:val="28"/>
        </w:rPr>
        <w:t>20</w:t>
      </w:r>
      <w:r w:rsidR="0000588A" w:rsidRPr="005E5551">
        <w:rPr>
          <w:sz w:val="28"/>
          <w:szCs w:val="28"/>
        </w:rPr>
        <w:t xml:space="preserve"> года, с учетом особенностей, предусмотренных статьей 403 Налогового кодекса РФ.</w:t>
      </w:r>
    </w:p>
    <w:p w:rsidR="0000588A" w:rsidRPr="005E5551" w:rsidRDefault="0000588A" w:rsidP="00EF6323">
      <w:pPr>
        <w:ind w:left="567" w:firstLine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3.Установить ставк</w:t>
      </w:r>
      <w:r w:rsidR="00EF698E">
        <w:rPr>
          <w:sz w:val="28"/>
          <w:szCs w:val="28"/>
        </w:rPr>
        <w:t xml:space="preserve">у налога в следующих размерах </w:t>
      </w:r>
      <w:r w:rsidRPr="005E5551">
        <w:rPr>
          <w:sz w:val="28"/>
          <w:szCs w:val="28"/>
        </w:rPr>
        <w:t>0,3 процента (%) в отношении: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жилых домов, жилых помещений;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lastRenderedPageBreak/>
        <w:t>- гаражей и машино-мест;</w:t>
      </w:r>
    </w:p>
    <w:p w:rsidR="0000588A" w:rsidRPr="005E5551" w:rsidRDefault="0000588A" w:rsidP="00914731">
      <w:pPr>
        <w:ind w:left="567"/>
        <w:jc w:val="both"/>
        <w:rPr>
          <w:sz w:val="28"/>
          <w:szCs w:val="28"/>
        </w:rPr>
      </w:pPr>
      <w:r w:rsidRPr="005E5551">
        <w:rPr>
          <w:sz w:val="28"/>
          <w:szCs w:val="28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0588A" w:rsidRDefault="0000588A" w:rsidP="00EF6323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</w:t>
      </w:r>
      <w:r w:rsidRPr="00562B9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) </w:t>
      </w:r>
      <w:r w:rsidRPr="009C5D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5613D">
        <w:rPr>
          <w:sz w:val="28"/>
          <w:szCs w:val="28"/>
        </w:rPr>
        <w:t xml:space="preserve">газете «Районная жизнь», </w:t>
      </w:r>
      <w:r w:rsidR="004802CB">
        <w:rPr>
          <w:sz w:val="28"/>
          <w:szCs w:val="28"/>
        </w:rPr>
        <w:t>Информационном вестнике Байкаловского сельского поселения</w:t>
      </w:r>
      <w:r>
        <w:rPr>
          <w:sz w:val="28"/>
          <w:szCs w:val="28"/>
        </w:rPr>
        <w:t xml:space="preserve"> </w:t>
      </w:r>
      <w:r w:rsidRPr="00562B91">
        <w:rPr>
          <w:sz w:val="28"/>
          <w:szCs w:val="28"/>
        </w:rPr>
        <w:t xml:space="preserve">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6B4067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8" w:history="1">
        <w:r w:rsidR="006B4067" w:rsidRPr="00CE14E1">
          <w:rPr>
            <w:rStyle w:val="a4"/>
            <w:bCs/>
            <w:sz w:val="28"/>
            <w:szCs w:val="28"/>
            <w:lang w:val="en-US"/>
          </w:rPr>
          <w:t>www</w:t>
        </w:r>
        <w:r w:rsidR="006B4067" w:rsidRPr="00CE14E1">
          <w:rPr>
            <w:rStyle w:val="a4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:rsidR="0000588A" w:rsidRDefault="0000588A" w:rsidP="00EF6323">
      <w:pPr>
        <w:widowControl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6F22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2020 года и продолжает действовать до отмены его другим решением.</w:t>
      </w:r>
    </w:p>
    <w:p w:rsidR="004802CB" w:rsidRDefault="0000588A" w:rsidP="00EF6323">
      <w:pPr>
        <w:ind w:left="567" w:firstLine="567"/>
        <w:jc w:val="both"/>
        <w:rPr>
          <w:sz w:val="28"/>
          <w:szCs w:val="28"/>
        </w:rPr>
      </w:pPr>
      <w:r w:rsidRPr="00661E38">
        <w:rPr>
          <w:sz w:val="28"/>
          <w:szCs w:val="28"/>
        </w:rPr>
        <w:t>6. Признать утратившими силу</w:t>
      </w:r>
      <w:r w:rsidR="004802CB">
        <w:rPr>
          <w:sz w:val="28"/>
          <w:szCs w:val="28"/>
        </w:rPr>
        <w:t>:</w:t>
      </w:r>
    </w:p>
    <w:p w:rsidR="004802CB" w:rsidRDefault="004802CB" w:rsidP="00EF6323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 w:rsidR="0000588A" w:rsidRPr="00661E38">
        <w:rPr>
          <w:bCs/>
          <w:sz w:val="28"/>
          <w:szCs w:val="28"/>
        </w:rPr>
        <w:t>от 29.10.</w:t>
      </w:r>
      <w:r w:rsidR="0000588A">
        <w:rPr>
          <w:bCs/>
          <w:sz w:val="28"/>
          <w:szCs w:val="28"/>
        </w:rPr>
        <w:t>2014</w:t>
      </w:r>
      <w:r w:rsidR="006B4067">
        <w:rPr>
          <w:bCs/>
          <w:sz w:val="28"/>
          <w:szCs w:val="28"/>
        </w:rPr>
        <w:t xml:space="preserve"> </w:t>
      </w:r>
      <w:r w:rsidR="0000588A">
        <w:rPr>
          <w:bCs/>
          <w:sz w:val="28"/>
          <w:szCs w:val="28"/>
        </w:rPr>
        <w:t>№</w:t>
      </w:r>
      <w:r w:rsidR="0000588A" w:rsidRPr="00661E38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br/>
      </w:r>
      <w:r w:rsidRPr="004802CB">
        <w:rPr>
          <w:bCs/>
          <w:sz w:val="28"/>
          <w:szCs w:val="28"/>
        </w:rPr>
        <w:t>«О налоге на имущество физических лиц на территории муниципального образования Байкаловского сельского поселения»</w:t>
      </w:r>
      <w:r w:rsidR="0000588A">
        <w:rPr>
          <w:bCs/>
          <w:sz w:val="28"/>
          <w:szCs w:val="28"/>
        </w:rPr>
        <w:t>;</w:t>
      </w:r>
    </w:p>
    <w:p w:rsidR="004802CB" w:rsidRDefault="004802CB" w:rsidP="00EF6323">
      <w:pPr>
        <w:ind w:left="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>
        <w:rPr>
          <w:sz w:val="28"/>
          <w:szCs w:val="28"/>
        </w:rPr>
        <w:t xml:space="preserve">от 27.08.2015 </w:t>
      </w:r>
      <w:r w:rsidR="006B4067">
        <w:rPr>
          <w:sz w:val="28"/>
          <w:szCs w:val="28"/>
        </w:rPr>
        <w:t>№</w:t>
      </w:r>
      <w:r>
        <w:rPr>
          <w:sz w:val="28"/>
          <w:szCs w:val="28"/>
        </w:rPr>
        <w:t>44</w:t>
      </w:r>
      <w:r w:rsidR="006B4067">
        <w:rPr>
          <w:sz w:val="28"/>
          <w:szCs w:val="28"/>
        </w:rPr>
        <w:t xml:space="preserve"> </w:t>
      </w:r>
      <w:r w:rsidR="0000588A" w:rsidRPr="00661E38">
        <w:rPr>
          <w:sz w:val="28"/>
          <w:szCs w:val="28"/>
        </w:rPr>
        <w:t xml:space="preserve">«О внесении изменений в решение Думы  Байкаловского сельского поселения от </w:t>
      </w:r>
      <w:r w:rsidR="0000588A">
        <w:rPr>
          <w:color w:val="000000"/>
          <w:sz w:val="28"/>
          <w:szCs w:val="28"/>
        </w:rPr>
        <w:t>29.10.2014</w:t>
      </w:r>
      <w:r w:rsidR="0000588A" w:rsidRPr="00661E38">
        <w:rPr>
          <w:color w:val="000000"/>
          <w:sz w:val="28"/>
          <w:szCs w:val="28"/>
        </w:rPr>
        <w:t xml:space="preserve"> №61</w:t>
      </w:r>
      <w:r w:rsidR="0000588A" w:rsidRPr="00661E38">
        <w:rPr>
          <w:sz w:val="28"/>
          <w:szCs w:val="28"/>
        </w:rPr>
        <w:t xml:space="preserve"> «О налоге на имущество физических лиц на территории муниципального образования Байкаловского сельского поселения»; </w:t>
      </w:r>
    </w:p>
    <w:p w:rsidR="0000588A" w:rsidRPr="00661E38" w:rsidRDefault="004802CB" w:rsidP="00EF632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0588A" w:rsidRPr="00661E38">
        <w:rPr>
          <w:sz w:val="28"/>
          <w:szCs w:val="28"/>
        </w:rPr>
        <w:t xml:space="preserve">Решение Думы  Байкаловского сельского поселения </w:t>
      </w:r>
      <w:r>
        <w:rPr>
          <w:color w:val="000000"/>
          <w:sz w:val="28"/>
          <w:szCs w:val="28"/>
        </w:rPr>
        <w:t>от 28</w:t>
      </w:r>
      <w:r w:rsidRPr="009B63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9B634D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 xml:space="preserve">6 </w:t>
      </w:r>
      <w:r w:rsidRPr="00F74FC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="006B4067">
        <w:rPr>
          <w:color w:val="000000"/>
          <w:sz w:val="28"/>
          <w:szCs w:val="28"/>
        </w:rPr>
        <w:t xml:space="preserve"> </w:t>
      </w:r>
      <w:r w:rsidR="0000588A">
        <w:rPr>
          <w:sz w:val="28"/>
          <w:szCs w:val="28"/>
        </w:rPr>
        <w:t xml:space="preserve">«О внесении изменений в </w:t>
      </w:r>
      <w:r w:rsidR="0000588A" w:rsidRPr="00BC6873">
        <w:rPr>
          <w:sz w:val="28"/>
          <w:szCs w:val="28"/>
        </w:rPr>
        <w:t>решени</w:t>
      </w:r>
      <w:r w:rsidR="0000588A">
        <w:rPr>
          <w:sz w:val="28"/>
          <w:szCs w:val="28"/>
        </w:rPr>
        <w:t>е</w:t>
      </w:r>
      <w:r w:rsidR="0000588A" w:rsidRPr="00BC6873">
        <w:rPr>
          <w:sz w:val="28"/>
          <w:szCs w:val="28"/>
        </w:rPr>
        <w:t xml:space="preserve"> Думы  Байкаловского сельского поселения от </w:t>
      </w:r>
      <w:r w:rsidR="0000588A">
        <w:rPr>
          <w:color w:val="000000"/>
          <w:sz w:val="28"/>
          <w:szCs w:val="28"/>
        </w:rPr>
        <w:t>29.10.2014</w:t>
      </w:r>
      <w:r w:rsidR="0000588A" w:rsidRPr="00BC6873">
        <w:rPr>
          <w:color w:val="000000"/>
          <w:sz w:val="28"/>
          <w:szCs w:val="28"/>
        </w:rPr>
        <w:t xml:space="preserve"> №61</w:t>
      </w:r>
      <w:r w:rsidR="0000588A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Байкаловского сельского поселения»</w:t>
      </w:r>
      <w:r w:rsidR="0000588A">
        <w:rPr>
          <w:color w:val="000000"/>
          <w:sz w:val="28"/>
          <w:szCs w:val="28"/>
        </w:rPr>
        <w:t>.</w:t>
      </w:r>
    </w:p>
    <w:p w:rsidR="0000588A" w:rsidRDefault="0000588A" w:rsidP="00914731">
      <w:pPr>
        <w:widowControl/>
        <w:ind w:left="567"/>
        <w:jc w:val="both"/>
        <w:rPr>
          <w:sz w:val="28"/>
          <w:szCs w:val="28"/>
        </w:rPr>
      </w:pPr>
    </w:p>
    <w:p w:rsidR="0000588A" w:rsidRPr="009C5D07" w:rsidRDefault="0000588A" w:rsidP="00914731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00588A" w:rsidRPr="009C5D07" w:rsidRDefault="0000588A" w:rsidP="00914731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00588A" w:rsidRPr="009C5D07" w:rsidRDefault="0000588A" w:rsidP="00914731">
      <w:pPr>
        <w:ind w:left="567"/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</w:t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 w:rsidR="00EF6323">
        <w:rPr>
          <w:sz w:val="28"/>
          <w:szCs w:val="28"/>
        </w:rPr>
        <w:tab/>
      </w:r>
      <w:r>
        <w:rPr>
          <w:sz w:val="28"/>
          <w:szCs w:val="28"/>
        </w:rPr>
        <w:t>С.В. Кузеванова</w:t>
      </w:r>
    </w:p>
    <w:p w:rsidR="0000588A" w:rsidRPr="009C5D07" w:rsidRDefault="008C2B12" w:rsidP="00914731">
      <w:pPr>
        <w:ind w:left="567"/>
        <w:rPr>
          <w:sz w:val="28"/>
          <w:szCs w:val="28"/>
        </w:rPr>
      </w:pPr>
      <w:r>
        <w:rPr>
          <w:sz w:val="28"/>
          <w:szCs w:val="28"/>
        </w:rPr>
        <w:t>31</w:t>
      </w:r>
      <w:r w:rsidR="0000588A" w:rsidRPr="006B4067">
        <w:rPr>
          <w:sz w:val="28"/>
          <w:szCs w:val="28"/>
        </w:rPr>
        <w:t xml:space="preserve"> </w:t>
      </w:r>
      <w:r w:rsidR="00EF6323" w:rsidRPr="006B4067">
        <w:rPr>
          <w:sz w:val="28"/>
          <w:szCs w:val="28"/>
        </w:rPr>
        <w:t>октября</w:t>
      </w:r>
      <w:r w:rsidR="0000588A" w:rsidRPr="006B4067">
        <w:rPr>
          <w:sz w:val="28"/>
          <w:szCs w:val="28"/>
        </w:rPr>
        <w:t xml:space="preserve">  2019</w:t>
      </w:r>
      <w:r w:rsidR="00EF6323">
        <w:rPr>
          <w:sz w:val="28"/>
          <w:szCs w:val="28"/>
        </w:rPr>
        <w:t>г.</w:t>
      </w:r>
    </w:p>
    <w:p w:rsidR="0000588A" w:rsidRDefault="0000588A" w:rsidP="005D63A1">
      <w:pPr>
        <w:rPr>
          <w:sz w:val="28"/>
          <w:szCs w:val="28"/>
        </w:rPr>
      </w:pPr>
    </w:p>
    <w:p w:rsidR="0015613D" w:rsidRDefault="0015613D" w:rsidP="00EF6323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EF6323" w:rsidRPr="008D78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F6323" w:rsidRPr="008D7860">
        <w:rPr>
          <w:sz w:val="28"/>
          <w:szCs w:val="28"/>
        </w:rPr>
        <w:t xml:space="preserve"> </w:t>
      </w:r>
    </w:p>
    <w:p w:rsidR="00EF6323" w:rsidRPr="008D7860" w:rsidRDefault="00EF6323" w:rsidP="00EF6323">
      <w:pPr>
        <w:widowControl/>
        <w:ind w:left="567"/>
        <w:jc w:val="both"/>
        <w:rPr>
          <w:sz w:val="28"/>
          <w:szCs w:val="28"/>
        </w:rPr>
      </w:pPr>
      <w:r w:rsidRPr="008D7860">
        <w:rPr>
          <w:sz w:val="28"/>
          <w:szCs w:val="28"/>
        </w:rPr>
        <w:t>муниципального образования</w:t>
      </w:r>
    </w:p>
    <w:p w:rsidR="00EF6323" w:rsidRPr="008D7860" w:rsidRDefault="00EF6323" w:rsidP="00EF6323">
      <w:pPr>
        <w:widowControl/>
        <w:ind w:left="567"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13D">
        <w:rPr>
          <w:sz w:val="28"/>
          <w:szCs w:val="28"/>
        </w:rPr>
        <w:t>П.А.Белоногов</w:t>
      </w:r>
    </w:p>
    <w:p w:rsidR="00EF6323" w:rsidRPr="009C5D07" w:rsidRDefault="008C2B12" w:rsidP="00EF6323">
      <w:pPr>
        <w:ind w:left="567"/>
        <w:rPr>
          <w:sz w:val="28"/>
          <w:szCs w:val="28"/>
        </w:rPr>
      </w:pPr>
      <w:r>
        <w:rPr>
          <w:sz w:val="28"/>
          <w:szCs w:val="28"/>
        </w:rPr>
        <w:t>31</w:t>
      </w:r>
      <w:r w:rsidR="00EF6323" w:rsidRPr="006B4067">
        <w:rPr>
          <w:sz w:val="28"/>
          <w:szCs w:val="28"/>
        </w:rPr>
        <w:t xml:space="preserve"> октября  2019г</w:t>
      </w:r>
      <w:r w:rsidR="00EF6323">
        <w:rPr>
          <w:sz w:val="28"/>
          <w:szCs w:val="28"/>
        </w:rPr>
        <w:t>.</w:t>
      </w:r>
    </w:p>
    <w:p w:rsidR="00EF6323" w:rsidRPr="009C5D07" w:rsidRDefault="00EF6323" w:rsidP="00EF6323">
      <w:pPr>
        <w:ind w:left="567"/>
        <w:rPr>
          <w:sz w:val="28"/>
          <w:szCs w:val="28"/>
        </w:rPr>
      </w:pPr>
    </w:p>
    <w:p w:rsidR="00EF6323" w:rsidRDefault="00EF6323" w:rsidP="00EF6323">
      <w:pPr>
        <w:widowControl/>
        <w:ind w:left="567"/>
        <w:jc w:val="both"/>
        <w:rPr>
          <w:sz w:val="28"/>
          <w:szCs w:val="28"/>
        </w:rPr>
      </w:pPr>
    </w:p>
    <w:p w:rsidR="00EF6323" w:rsidRDefault="00EF6323" w:rsidP="005D63A1">
      <w:pPr>
        <w:rPr>
          <w:sz w:val="28"/>
          <w:szCs w:val="28"/>
        </w:rPr>
      </w:pPr>
    </w:p>
    <w:p w:rsidR="00EF6323" w:rsidRPr="009C5D07" w:rsidRDefault="00EF6323" w:rsidP="005D63A1">
      <w:pPr>
        <w:rPr>
          <w:sz w:val="28"/>
          <w:szCs w:val="28"/>
        </w:rPr>
      </w:pPr>
    </w:p>
    <w:sectPr w:rsidR="00EF6323" w:rsidRPr="009C5D07" w:rsidSect="0064005A">
      <w:headerReference w:type="even" r:id="rId9"/>
      <w:headerReference w:type="default" r:id="rId10"/>
      <w:pgSz w:w="11906" w:h="16838"/>
      <w:pgMar w:top="89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B0" w:rsidRDefault="000C35B0">
      <w:r>
        <w:separator/>
      </w:r>
    </w:p>
  </w:endnote>
  <w:endnote w:type="continuationSeparator" w:id="1">
    <w:p w:rsidR="000C35B0" w:rsidRDefault="000C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B0" w:rsidRDefault="000C35B0">
      <w:r>
        <w:separator/>
      </w:r>
    </w:p>
  </w:footnote>
  <w:footnote w:type="continuationSeparator" w:id="1">
    <w:p w:rsidR="000C35B0" w:rsidRDefault="000C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23" w:rsidRDefault="00304F4F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3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23" w:rsidRDefault="00EF6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23" w:rsidRDefault="00304F4F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3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13D">
      <w:rPr>
        <w:rStyle w:val="a7"/>
        <w:noProof/>
      </w:rPr>
      <w:t>2</w:t>
    </w:r>
    <w:r>
      <w:rPr>
        <w:rStyle w:val="a7"/>
      </w:rPr>
      <w:fldChar w:fldCharType="end"/>
    </w:r>
  </w:p>
  <w:p w:rsidR="00EF6323" w:rsidRDefault="00EF6323">
    <w:pPr>
      <w:pStyle w:val="a5"/>
    </w:pPr>
  </w:p>
  <w:p w:rsidR="00EF6323" w:rsidRDefault="00EF6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588A"/>
    <w:rsid w:val="00036781"/>
    <w:rsid w:val="00065A10"/>
    <w:rsid w:val="00084B73"/>
    <w:rsid w:val="00085679"/>
    <w:rsid w:val="000921E0"/>
    <w:rsid w:val="000A6819"/>
    <w:rsid w:val="000C35B0"/>
    <w:rsid w:val="000C4878"/>
    <w:rsid w:val="000F7DA4"/>
    <w:rsid w:val="00112564"/>
    <w:rsid w:val="00143756"/>
    <w:rsid w:val="001477AB"/>
    <w:rsid w:val="0015613D"/>
    <w:rsid w:val="001A551F"/>
    <w:rsid w:val="001B6DBB"/>
    <w:rsid w:val="001D607B"/>
    <w:rsid w:val="0023202A"/>
    <w:rsid w:val="00254617"/>
    <w:rsid w:val="002703F6"/>
    <w:rsid w:val="00283510"/>
    <w:rsid w:val="002A506C"/>
    <w:rsid w:val="002B32E8"/>
    <w:rsid w:val="002D3375"/>
    <w:rsid w:val="002F286F"/>
    <w:rsid w:val="002F2C5C"/>
    <w:rsid w:val="00304F4F"/>
    <w:rsid w:val="00312238"/>
    <w:rsid w:val="0033181F"/>
    <w:rsid w:val="00390EE1"/>
    <w:rsid w:val="00395FFF"/>
    <w:rsid w:val="00456F22"/>
    <w:rsid w:val="004703AC"/>
    <w:rsid w:val="004802CB"/>
    <w:rsid w:val="004A2EFD"/>
    <w:rsid w:val="004B012D"/>
    <w:rsid w:val="004B2F62"/>
    <w:rsid w:val="004C33A6"/>
    <w:rsid w:val="004E1DDB"/>
    <w:rsid w:val="005034C0"/>
    <w:rsid w:val="0050651F"/>
    <w:rsid w:val="00556114"/>
    <w:rsid w:val="00562B91"/>
    <w:rsid w:val="0056688A"/>
    <w:rsid w:val="00584160"/>
    <w:rsid w:val="0058467B"/>
    <w:rsid w:val="005B4C2A"/>
    <w:rsid w:val="005B7953"/>
    <w:rsid w:val="005C167D"/>
    <w:rsid w:val="005D63A1"/>
    <w:rsid w:val="005E480E"/>
    <w:rsid w:val="005E5551"/>
    <w:rsid w:val="005F35C8"/>
    <w:rsid w:val="006142D8"/>
    <w:rsid w:val="00617D97"/>
    <w:rsid w:val="006267EC"/>
    <w:rsid w:val="006335A2"/>
    <w:rsid w:val="0063678C"/>
    <w:rsid w:val="0064005A"/>
    <w:rsid w:val="00641951"/>
    <w:rsid w:val="00661E38"/>
    <w:rsid w:val="00694DA8"/>
    <w:rsid w:val="006A13FF"/>
    <w:rsid w:val="006B4067"/>
    <w:rsid w:val="006B7F89"/>
    <w:rsid w:val="006E7C28"/>
    <w:rsid w:val="006F6C9D"/>
    <w:rsid w:val="007254C9"/>
    <w:rsid w:val="00725A49"/>
    <w:rsid w:val="00766B75"/>
    <w:rsid w:val="00780451"/>
    <w:rsid w:val="00821A16"/>
    <w:rsid w:val="00827949"/>
    <w:rsid w:val="008323F9"/>
    <w:rsid w:val="008A5475"/>
    <w:rsid w:val="008C0D24"/>
    <w:rsid w:val="008C2B12"/>
    <w:rsid w:val="008D7860"/>
    <w:rsid w:val="00914731"/>
    <w:rsid w:val="0092067C"/>
    <w:rsid w:val="00933F3B"/>
    <w:rsid w:val="00941D20"/>
    <w:rsid w:val="00974B56"/>
    <w:rsid w:val="009B290C"/>
    <w:rsid w:val="009B634D"/>
    <w:rsid w:val="009C5D07"/>
    <w:rsid w:val="009D317B"/>
    <w:rsid w:val="00A153B1"/>
    <w:rsid w:val="00A36500"/>
    <w:rsid w:val="00A705DC"/>
    <w:rsid w:val="00AA3BDF"/>
    <w:rsid w:val="00B2413D"/>
    <w:rsid w:val="00B52401"/>
    <w:rsid w:val="00B54D5D"/>
    <w:rsid w:val="00B85293"/>
    <w:rsid w:val="00B925F4"/>
    <w:rsid w:val="00BB3CB9"/>
    <w:rsid w:val="00BB589E"/>
    <w:rsid w:val="00BC6873"/>
    <w:rsid w:val="00C12D65"/>
    <w:rsid w:val="00C14CCA"/>
    <w:rsid w:val="00C24446"/>
    <w:rsid w:val="00C55839"/>
    <w:rsid w:val="00C61514"/>
    <w:rsid w:val="00C77AC3"/>
    <w:rsid w:val="00C933CC"/>
    <w:rsid w:val="00CE0BDD"/>
    <w:rsid w:val="00D10EBF"/>
    <w:rsid w:val="00D30DFC"/>
    <w:rsid w:val="00D51BE3"/>
    <w:rsid w:val="00DA199F"/>
    <w:rsid w:val="00DE35AA"/>
    <w:rsid w:val="00DE3EEF"/>
    <w:rsid w:val="00E023E3"/>
    <w:rsid w:val="00E11D65"/>
    <w:rsid w:val="00E50FD9"/>
    <w:rsid w:val="00E67C28"/>
    <w:rsid w:val="00EA4178"/>
    <w:rsid w:val="00EF6323"/>
    <w:rsid w:val="00EF698E"/>
    <w:rsid w:val="00F013B6"/>
    <w:rsid w:val="00F225AF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62B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9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E1DDB"/>
    <w:rPr>
      <w:rFonts w:cs="Times New Roman"/>
      <w:sz w:val="20"/>
      <w:szCs w:val="20"/>
    </w:rPr>
  </w:style>
  <w:style w:type="character" w:styleId="a7">
    <w:name w:val="page number"/>
    <w:uiPriority w:val="99"/>
    <w:rsid w:val="00395FFF"/>
    <w:rPr>
      <w:rFonts w:cs="Times New Roman"/>
    </w:rPr>
  </w:style>
  <w:style w:type="paragraph" w:styleId="a8">
    <w:name w:val="footer"/>
    <w:basedOn w:val="a"/>
    <w:link w:val="a9"/>
    <w:uiPriority w:val="99"/>
    <w:rsid w:val="001B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6DBB"/>
    <w:rPr>
      <w:rFonts w:cs="Times New Roman"/>
    </w:rPr>
  </w:style>
  <w:style w:type="paragraph" w:styleId="aa">
    <w:name w:val="Balloon Text"/>
    <w:basedOn w:val="a"/>
    <w:link w:val="ab"/>
    <w:uiPriority w:val="99"/>
    <w:rsid w:val="00E67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26</cp:revision>
  <cp:lastPrinted>2019-11-01T03:18:00Z</cp:lastPrinted>
  <dcterms:created xsi:type="dcterms:W3CDTF">2015-08-24T04:58:00Z</dcterms:created>
  <dcterms:modified xsi:type="dcterms:W3CDTF">2019-11-01T03:19:00Z</dcterms:modified>
</cp:coreProperties>
</file>